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6113" w:rsidRPr="00943748" w:rsidRDefault="006F6113">
      <w:pPr>
        <w:rPr>
          <w:b/>
          <w:bCs/>
          <w:sz w:val="28"/>
          <w:szCs w:val="28"/>
        </w:rPr>
      </w:pPr>
      <w:r w:rsidRPr="00943748">
        <w:rPr>
          <w:b/>
          <w:bCs/>
          <w:sz w:val="28"/>
          <w:szCs w:val="28"/>
        </w:rPr>
        <w:t>Therapy Co</w:t>
      </w:r>
      <w:r w:rsidR="00451657" w:rsidRPr="00943748">
        <w:rPr>
          <w:b/>
          <w:bCs/>
          <w:sz w:val="28"/>
          <w:szCs w:val="28"/>
        </w:rPr>
        <w:t>ntract</w:t>
      </w:r>
    </w:p>
    <w:p w:rsidR="00943748" w:rsidRDefault="00943748">
      <w:pPr>
        <w:rPr>
          <w:b/>
          <w:bCs/>
        </w:rPr>
      </w:pPr>
    </w:p>
    <w:p w:rsidR="00943748" w:rsidRDefault="00943748">
      <w:pPr>
        <w:rPr>
          <w:b/>
          <w:bCs/>
        </w:rPr>
      </w:pPr>
      <w:r>
        <w:rPr>
          <w:b/>
          <w:bCs/>
        </w:rPr>
        <w:t>Therapist’s Professional Information</w:t>
      </w:r>
    </w:p>
    <w:p w:rsidR="00943748" w:rsidRDefault="00943748">
      <w:pPr>
        <w:rPr>
          <w:b/>
          <w:bCs/>
        </w:rPr>
      </w:pPr>
    </w:p>
    <w:p w:rsidR="00D64DEE" w:rsidRDefault="005369F6">
      <w:r>
        <w:t>I am qualified to diploma level with HypnoTC: The Hypnotherapy Training Company</w:t>
      </w:r>
      <w:r w:rsidR="00C51D29">
        <w:t xml:space="preserve">, whose training has been externally accredited by </w:t>
      </w:r>
      <w:r w:rsidR="00A239BA">
        <w:t>T</w:t>
      </w:r>
      <w:r w:rsidR="00C51D29">
        <w:t xml:space="preserve">he General Hypnotherapy Register </w:t>
      </w:r>
      <w:r w:rsidR="00A21A03">
        <w:t>(GHR), The Federation of Holistic Therapists (FHT)</w:t>
      </w:r>
      <w:r w:rsidR="00A239BA">
        <w:t xml:space="preserve"> and The British Institute of Hypnotherapy </w:t>
      </w:r>
      <w:r w:rsidR="00D82386">
        <w:t>&amp; NLP (BIH).</w:t>
      </w:r>
      <w:r w:rsidR="00BC0142">
        <w:t xml:space="preserve"> </w:t>
      </w:r>
    </w:p>
    <w:p w:rsidR="00D64DEE" w:rsidRDefault="00D64DEE"/>
    <w:p w:rsidR="00943748" w:rsidRDefault="00BC0142">
      <w:r>
        <w:t>I am also a Certified Hypnotherapist (C.H.)</w:t>
      </w:r>
      <w:r w:rsidR="00AC06DF">
        <w:t xml:space="preserve"> with the National Guild of Hypnotists (NGH), of which HypnoTC are a recognised training provider.</w:t>
      </w:r>
    </w:p>
    <w:p w:rsidR="00D64DEE" w:rsidRDefault="00D64DEE"/>
    <w:p w:rsidR="00D64DEE" w:rsidRDefault="00D64DEE">
      <w:r>
        <w:t>I also have a Level 2 Certificate in Counselling Skills.</w:t>
      </w:r>
    </w:p>
    <w:p w:rsidR="008F5B40" w:rsidRDefault="008F5B40"/>
    <w:p w:rsidR="008F5B40" w:rsidRDefault="008F5B40">
      <w:pPr>
        <w:rPr>
          <w:color w:val="000000" w:themeColor="text1"/>
        </w:rPr>
      </w:pPr>
      <w:r>
        <w:t xml:space="preserve">I adhere to the Code of Ethics and Professional Conduct of </w:t>
      </w:r>
      <w:r w:rsidR="005B2123">
        <w:t>The General Hypnotherapy Register</w:t>
      </w:r>
      <w:r w:rsidR="000F7700">
        <w:t xml:space="preserve">  (GHR), </w:t>
      </w:r>
      <w:r w:rsidR="00F223F7">
        <w:t xml:space="preserve">The National Guild of Hypnotists (NGH) and </w:t>
      </w:r>
      <w:r w:rsidR="00186440">
        <w:t>The Complimentary and Natural Healthcare Council</w:t>
      </w:r>
      <w:r w:rsidR="004A577E">
        <w:t xml:space="preserve"> (CNHC). </w:t>
      </w:r>
      <w:r w:rsidR="00ED70BB">
        <w:rPr>
          <w:color w:val="000000" w:themeColor="text1"/>
        </w:rPr>
        <w:t xml:space="preserve">You are welcome </w:t>
      </w:r>
      <w:r w:rsidR="00B744D6">
        <w:rPr>
          <w:color w:val="000000" w:themeColor="text1"/>
        </w:rPr>
        <w:t>to see a copy of th</w:t>
      </w:r>
      <w:r w:rsidR="004A577E">
        <w:rPr>
          <w:color w:val="000000" w:themeColor="text1"/>
        </w:rPr>
        <w:t xml:space="preserve">ese </w:t>
      </w:r>
      <w:r w:rsidR="00B744D6">
        <w:rPr>
          <w:color w:val="000000" w:themeColor="text1"/>
        </w:rPr>
        <w:t>code</w:t>
      </w:r>
      <w:r w:rsidR="004A577E">
        <w:rPr>
          <w:color w:val="000000" w:themeColor="text1"/>
        </w:rPr>
        <w:t>s</w:t>
      </w:r>
      <w:r w:rsidR="00B744D6">
        <w:rPr>
          <w:color w:val="000000" w:themeColor="text1"/>
        </w:rPr>
        <w:t>, which also gives you information about the complaints procedure.</w:t>
      </w:r>
    </w:p>
    <w:p w:rsidR="00B744D6" w:rsidRDefault="00B744D6">
      <w:pPr>
        <w:rPr>
          <w:color w:val="000000" w:themeColor="text1"/>
        </w:rPr>
      </w:pPr>
    </w:p>
    <w:p w:rsidR="00B744D6" w:rsidRDefault="00B744D6">
      <w:pPr>
        <w:rPr>
          <w:color w:val="000000" w:themeColor="text1"/>
        </w:rPr>
      </w:pPr>
      <w:r>
        <w:rPr>
          <w:color w:val="000000" w:themeColor="text1"/>
        </w:rPr>
        <w:t>I am fully insured by</w:t>
      </w:r>
      <w:r w:rsidR="000733A1">
        <w:rPr>
          <w:color w:val="000000" w:themeColor="text1"/>
        </w:rPr>
        <w:t xml:space="preserve"> Holistic Insurance Services.</w:t>
      </w:r>
    </w:p>
    <w:p w:rsidR="000E02BD" w:rsidRDefault="000E02BD">
      <w:pPr>
        <w:rPr>
          <w:color w:val="000000" w:themeColor="text1"/>
        </w:rPr>
      </w:pPr>
    </w:p>
    <w:p w:rsidR="000E02BD" w:rsidRDefault="00A83C53">
      <w:pPr>
        <w:rPr>
          <w:b/>
          <w:bCs/>
          <w:color w:val="000000" w:themeColor="text1"/>
        </w:rPr>
      </w:pPr>
      <w:r>
        <w:rPr>
          <w:b/>
          <w:bCs/>
          <w:color w:val="000000" w:themeColor="text1"/>
        </w:rPr>
        <w:t>Confidentiality Information</w:t>
      </w:r>
    </w:p>
    <w:p w:rsidR="00A83C53" w:rsidRDefault="00A83C53">
      <w:pPr>
        <w:rPr>
          <w:b/>
          <w:bCs/>
          <w:color w:val="000000" w:themeColor="text1"/>
        </w:rPr>
      </w:pPr>
    </w:p>
    <w:p w:rsidR="00A83C53" w:rsidRDefault="00A83C53">
      <w:pPr>
        <w:rPr>
          <w:color w:val="000000" w:themeColor="text1"/>
        </w:rPr>
      </w:pPr>
      <w:r>
        <w:rPr>
          <w:color w:val="000000" w:themeColor="text1"/>
        </w:rPr>
        <w:t xml:space="preserve">All sessions will be conducted </w:t>
      </w:r>
      <w:r w:rsidR="006B3662">
        <w:rPr>
          <w:color w:val="000000" w:themeColor="text1"/>
        </w:rPr>
        <w:t>in the strictest confidence and this confidence will be maintained</w:t>
      </w:r>
      <w:r w:rsidR="009F5370">
        <w:rPr>
          <w:color w:val="000000" w:themeColor="text1"/>
        </w:rPr>
        <w:t xml:space="preserve"> and applied </w:t>
      </w:r>
      <w:r w:rsidR="00993FE5">
        <w:rPr>
          <w:color w:val="000000" w:themeColor="text1"/>
        </w:rPr>
        <w:t>to</w:t>
      </w:r>
      <w:r w:rsidR="009F5370">
        <w:rPr>
          <w:color w:val="000000" w:themeColor="text1"/>
        </w:rPr>
        <w:t xml:space="preserve"> any and all records (including written informal notes</w:t>
      </w:r>
      <w:r w:rsidR="00A777A5">
        <w:rPr>
          <w:color w:val="000000" w:themeColor="text1"/>
        </w:rPr>
        <w:t xml:space="preserve">, audio/video recordings), in accordance with the </w:t>
      </w:r>
      <w:r w:rsidR="00C1656D">
        <w:rPr>
          <w:color w:val="000000" w:themeColor="text1"/>
        </w:rPr>
        <w:t xml:space="preserve">Data Protection Act and the subsequent GDPR </w:t>
      </w:r>
      <w:r w:rsidR="00901AF2">
        <w:rPr>
          <w:color w:val="000000" w:themeColor="text1"/>
        </w:rPr>
        <w:t>legislation, except in the following circumstances:</w:t>
      </w:r>
    </w:p>
    <w:p w:rsidR="00901AF2" w:rsidRDefault="00901AF2">
      <w:pPr>
        <w:rPr>
          <w:color w:val="000000" w:themeColor="text1"/>
        </w:rPr>
      </w:pPr>
    </w:p>
    <w:p w:rsidR="00901AF2" w:rsidRDefault="00901AF2" w:rsidP="00901AF2">
      <w:pPr>
        <w:pStyle w:val="ListParagraph"/>
        <w:numPr>
          <w:ilvl w:val="0"/>
          <w:numId w:val="1"/>
        </w:numPr>
        <w:rPr>
          <w:color w:val="000000" w:themeColor="text1"/>
        </w:rPr>
      </w:pPr>
      <w:r>
        <w:rPr>
          <w:color w:val="000000" w:themeColor="text1"/>
        </w:rPr>
        <w:t>Where the client gives consent</w:t>
      </w:r>
      <w:r w:rsidR="007D061F">
        <w:rPr>
          <w:color w:val="000000" w:themeColor="text1"/>
        </w:rPr>
        <w:t xml:space="preserve"> for the confidence to be broken (including: contacting GP)</w:t>
      </w:r>
    </w:p>
    <w:p w:rsidR="007D061F" w:rsidRDefault="00151085" w:rsidP="00901AF2">
      <w:pPr>
        <w:pStyle w:val="ListParagraph"/>
        <w:numPr>
          <w:ilvl w:val="0"/>
          <w:numId w:val="1"/>
        </w:numPr>
        <w:rPr>
          <w:color w:val="000000" w:themeColor="text1"/>
        </w:rPr>
      </w:pPr>
      <w:r>
        <w:rPr>
          <w:color w:val="000000" w:themeColor="text1"/>
        </w:rPr>
        <w:t>Where disclosure on the part of the therapist is required by UK law</w:t>
      </w:r>
    </w:p>
    <w:p w:rsidR="00151085" w:rsidRDefault="00151085" w:rsidP="00901AF2">
      <w:pPr>
        <w:pStyle w:val="ListParagraph"/>
        <w:numPr>
          <w:ilvl w:val="0"/>
          <w:numId w:val="1"/>
        </w:numPr>
        <w:rPr>
          <w:color w:val="000000" w:themeColor="text1"/>
        </w:rPr>
      </w:pPr>
      <w:r>
        <w:rPr>
          <w:color w:val="000000" w:themeColor="text1"/>
        </w:rPr>
        <w:t xml:space="preserve">Where the therapist </w:t>
      </w:r>
      <w:r w:rsidR="000C0B13">
        <w:rPr>
          <w:color w:val="000000" w:themeColor="text1"/>
        </w:rPr>
        <w:t>considers the client an imminent danger to themselves or others.</w:t>
      </w:r>
    </w:p>
    <w:p w:rsidR="003224E4" w:rsidRDefault="003224E4" w:rsidP="003224E4">
      <w:pPr>
        <w:rPr>
          <w:color w:val="000000" w:themeColor="text1"/>
        </w:rPr>
      </w:pPr>
    </w:p>
    <w:p w:rsidR="003224E4" w:rsidRDefault="003224E4" w:rsidP="003224E4">
      <w:pPr>
        <w:rPr>
          <w:b/>
          <w:bCs/>
          <w:color w:val="000000" w:themeColor="text1"/>
        </w:rPr>
      </w:pPr>
      <w:r>
        <w:rPr>
          <w:b/>
          <w:bCs/>
          <w:color w:val="000000" w:themeColor="text1"/>
        </w:rPr>
        <w:t>Therapist Agreement:</w:t>
      </w:r>
    </w:p>
    <w:p w:rsidR="003224E4" w:rsidRDefault="003224E4" w:rsidP="003224E4">
      <w:pPr>
        <w:rPr>
          <w:b/>
          <w:bCs/>
          <w:color w:val="000000" w:themeColor="text1"/>
        </w:rPr>
      </w:pPr>
    </w:p>
    <w:p w:rsidR="003224E4" w:rsidRDefault="003224E4" w:rsidP="003224E4">
      <w:pPr>
        <w:rPr>
          <w:color w:val="000000" w:themeColor="text1"/>
        </w:rPr>
      </w:pPr>
      <w:r>
        <w:rPr>
          <w:color w:val="000000" w:themeColor="text1"/>
        </w:rPr>
        <w:t>I will:</w:t>
      </w:r>
    </w:p>
    <w:p w:rsidR="003224E4" w:rsidRDefault="003224E4" w:rsidP="003224E4">
      <w:pPr>
        <w:rPr>
          <w:color w:val="000000" w:themeColor="text1"/>
        </w:rPr>
      </w:pPr>
    </w:p>
    <w:p w:rsidR="00F30013" w:rsidRDefault="00F30013" w:rsidP="00F30013">
      <w:pPr>
        <w:pStyle w:val="ListParagraph"/>
        <w:numPr>
          <w:ilvl w:val="0"/>
          <w:numId w:val="2"/>
        </w:numPr>
        <w:rPr>
          <w:color w:val="000000" w:themeColor="text1"/>
        </w:rPr>
      </w:pPr>
      <w:r>
        <w:rPr>
          <w:color w:val="000000" w:themeColor="text1"/>
        </w:rPr>
        <w:t>Ensure that the care of my client(s) remains my primary concern</w:t>
      </w:r>
    </w:p>
    <w:p w:rsidR="00F30013" w:rsidRDefault="001D57B5" w:rsidP="00F30013">
      <w:pPr>
        <w:pStyle w:val="ListParagraph"/>
        <w:numPr>
          <w:ilvl w:val="0"/>
          <w:numId w:val="2"/>
        </w:numPr>
        <w:rPr>
          <w:color w:val="000000" w:themeColor="text1"/>
        </w:rPr>
      </w:pPr>
      <w:r>
        <w:rPr>
          <w:color w:val="000000" w:themeColor="text1"/>
        </w:rPr>
        <w:t>Ensure that a professional therapist-client relationship is to be adhered to at all times</w:t>
      </w:r>
    </w:p>
    <w:p w:rsidR="001D57B5" w:rsidRDefault="00F176AB" w:rsidP="00F30013">
      <w:pPr>
        <w:pStyle w:val="ListParagraph"/>
        <w:numPr>
          <w:ilvl w:val="0"/>
          <w:numId w:val="2"/>
        </w:numPr>
        <w:rPr>
          <w:color w:val="000000" w:themeColor="text1"/>
        </w:rPr>
      </w:pPr>
      <w:r>
        <w:rPr>
          <w:color w:val="000000" w:themeColor="text1"/>
        </w:rPr>
        <w:t>Act in the best interest of my client(s) at all times</w:t>
      </w:r>
    </w:p>
    <w:p w:rsidR="00F176AB" w:rsidRDefault="00F176AB" w:rsidP="00F30013">
      <w:pPr>
        <w:pStyle w:val="ListParagraph"/>
        <w:numPr>
          <w:ilvl w:val="0"/>
          <w:numId w:val="2"/>
        </w:numPr>
        <w:rPr>
          <w:color w:val="000000" w:themeColor="text1"/>
        </w:rPr>
      </w:pPr>
      <w:r>
        <w:rPr>
          <w:color w:val="000000" w:themeColor="text1"/>
        </w:rPr>
        <w:t>Act only within the limits of my expertise</w:t>
      </w:r>
      <w:r w:rsidR="000C67C3">
        <w:rPr>
          <w:color w:val="000000" w:themeColor="text1"/>
        </w:rPr>
        <w:t xml:space="preserve"> (knowledge, skills, experience and training)</w:t>
      </w:r>
    </w:p>
    <w:p w:rsidR="000C67C3" w:rsidRDefault="000C67C3" w:rsidP="00F30013">
      <w:pPr>
        <w:pStyle w:val="ListParagraph"/>
        <w:numPr>
          <w:ilvl w:val="0"/>
          <w:numId w:val="2"/>
        </w:numPr>
        <w:rPr>
          <w:color w:val="000000" w:themeColor="text1"/>
        </w:rPr>
      </w:pPr>
      <w:r>
        <w:rPr>
          <w:color w:val="000000" w:themeColor="text1"/>
        </w:rPr>
        <w:t xml:space="preserve">Ensure that where a client’s requirements are </w:t>
      </w:r>
      <w:r w:rsidR="00DC46B1">
        <w:rPr>
          <w:color w:val="000000" w:themeColor="text1"/>
        </w:rPr>
        <w:t>beyond my current expertise, or i</w:t>
      </w:r>
      <w:r w:rsidR="001437CA">
        <w:rPr>
          <w:color w:val="000000" w:themeColor="text1"/>
        </w:rPr>
        <w:t xml:space="preserve">t </w:t>
      </w:r>
      <w:r w:rsidR="00DC46B1">
        <w:rPr>
          <w:color w:val="000000" w:themeColor="text1"/>
        </w:rPr>
        <w:t>is apparent that hypnotherapy is not the most suitable form of treatment</w:t>
      </w:r>
      <w:r w:rsidR="001C3CE6">
        <w:rPr>
          <w:color w:val="000000" w:themeColor="text1"/>
        </w:rPr>
        <w:t>, I will offer referral options to another therapist or healthcare professional</w:t>
      </w:r>
    </w:p>
    <w:p w:rsidR="001C3CE6" w:rsidRDefault="002A1A6A" w:rsidP="00F30013">
      <w:pPr>
        <w:pStyle w:val="ListParagraph"/>
        <w:numPr>
          <w:ilvl w:val="0"/>
          <w:numId w:val="2"/>
        </w:numPr>
        <w:rPr>
          <w:color w:val="000000" w:themeColor="text1"/>
        </w:rPr>
      </w:pPr>
      <w:r>
        <w:rPr>
          <w:color w:val="000000" w:themeColor="text1"/>
        </w:rPr>
        <w:t>Maintain appropriate and effective communication with my client(s), other members and professionals</w:t>
      </w:r>
    </w:p>
    <w:p w:rsidR="002A1A6A" w:rsidRDefault="00EB34FB" w:rsidP="00F30013">
      <w:pPr>
        <w:pStyle w:val="ListParagraph"/>
        <w:numPr>
          <w:ilvl w:val="0"/>
          <w:numId w:val="2"/>
        </w:numPr>
        <w:rPr>
          <w:color w:val="000000" w:themeColor="text1"/>
        </w:rPr>
      </w:pPr>
      <w:r>
        <w:rPr>
          <w:color w:val="000000" w:themeColor="text1"/>
        </w:rPr>
        <w:t>Carry out my duties in a professional and ethical way</w:t>
      </w:r>
    </w:p>
    <w:p w:rsidR="00EB34FB" w:rsidRDefault="00EB34FB" w:rsidP="00F30013">
      <w:pPr>
        <w:pStyle w:val="ListParagraph"/>
        <w:numPr>
          <w:ilvl w:val="0"/>
          <w:numId w:val="2"/>
        </w:numPr>
        <w:rPr>
          <w:color w:val="000000" w:themeColor="text1"/>
        </w:rPr>
      </w:pPr>
      <w:r>
        <w:rPr>
          <w:color w:val="000000" w:themeColor="text1"/>
        </w:rPr>
        <w:t>Behave with integrity and honesty at all times</w:t>
      </w:r>
    </w:p>
    <w:p w:rsidR="00EB34FB" w:rsidRDefault="00172792" w:rsidP="00F30013">
      <w:pPr>
        <w:pStyle w:val="ListParagraph"/>
        <w:numPr>
          <w:ilvl w:val="0"/>
          <w:numId w:val="2"/>
        </w:numPr>
        <w:rPr>
          <w:color w:val="000000" w:themeColor="text1"/>
        </w:rPr>
      </w:pPr>
      <w:r>
        <w:rPr>
          <w:color w:val="000000" w:themeColor="text1"/>
        </w:rPr>
        <w:t>Explain fully to clients in advance of any treatment: My fees, precise terms of payment</w:t>
      </w:r>
      <w:r w:rsidR="00FF785F">
        <w:rPr>
          <w:color w:val="000000" w:themeColor="text1"/>
        </w:rPr>
        <w:t xml:space="preserve"> and any charges which might be levied for non-attendance or cancelled appointments (as stated in my cancellation policy – see below</w:t>
      </w:r>
      <w:r w:rsidR="009A2118">
        <w:rPr>
          <w:color w:val="000000" w:themeColor="text1"/>
        </w:rPr>
        <w:t>).</w:t>
      </w:r>
    </w:p>
    <w:p w:rsidR="00CE663B" w:rsidRDefault="00CE663B" w:rsidP="00CE663B">
      <w:pPr>
        <w:rPr>
          <w:color w:val="000000" w:themeColor="text1"/>
        </w:rPr>
      </w:pPr>
    </w:p>
    <w:p w:rsidR="00083427" w:rsidRDefault="00083427" w:rsidP="00CE663B">
      <w:pPr>
        <w:rPr>
          <w:color w:val="000000" w:themeColor="text1"/>
        </w:rPr>
      </w:pPr>
    </w:p>
    <w:p w:rsidR="00083427" w:rsidRDefault="00083427" w:rsidP="00CE663B">
      <w:pPr>
        <w:rPr>
          <w:color w:val="000000" w:themeColor="text1"/>
        </w:rPr>
      </w:pPr>
    </w:p>
    <w:p w:rsidR="00CE663B" w:rsidRDefault="00083427" w:rsidP="00CE663B">
      <w:pPr>
        <w:rPr>
          <w:b/>
          <w:bCs/>
          <w:color w:val="000000" w:themeColor="text1"/>
        </w:rPr>
      </w:pPr>
      <w:r>
        <w:rPr>
          <w:b/>
          <w:bCs/>
          <w:color w:val="000000" w:themeColor="text1"/>
        </w:rPr>
        <w:t>Client Agreement:</w:t>
      </w:r>
    </w:p>
    <w:p w:rsidR="00083427" w:rsidRDefault="00083427" w:rsidP="00CE663B">
      <w:pPr>
        <w:rPr>
          <w:b/>
          <w:bCs/>
          <w:color w:val="000000" w:themeColor="text1"/>
        </w:rPr>
      </w:pPr>
    </w:p>
    <w:p w:rsidR="00083427" w:rsidRDefault="00083427" w:rsidP="00CE663B">
      <w:pPr>
        <w:rPr>
          <w:color w:val="000000" w:themeColor="text1"/>
        </w:rPr>
      </w:pPr>
      <w:r>
        <w:rPr>
          <w:color w:val="000000" w:themeColor="text1"/>
        </w:rPr>
        <w:t>I will:</w:t>
      </w:r>
    </w:p>
    <w:p w:rsidR="00083427" w:rsidRDefault="00083427" w:rsidP="00CE663B">
      <w:pPr>
        <w:rPr>
          <w:color w:val="000000" w:themeColor="text1"/>
        </w:rPr>
      </w:pPr>
    </w:p>
    <w:p w:rsidR="00083427" w:rsidRDefault="002B23F7" w:rsidP="00083427">
      <w:pPr>
        <w:pStyle w:val="ListParagraph"/>
        <w:numPr>
          <w:ilvl w:val="0"/>
          <w:numId w:val="3"/>
        </w:numPr>
        <w:rPr>
          <w:color w:val="000000" w:themeColor="text1"/>
        </w:rPr>
      </w:pPr>
      <w:r>
        <w:rPr>
          <w:color w:val="000000" w:themeColor="text1"/>
        </w:rPr>
        <w:t>Arrive at my scheduled session(s) on time</w:t>
      </w:r>
    </w:p>
    <w:p w:rsidR="002B23F7" w:rsidRDefault="002B23F7" w:rsidP="00083427">
      <w:pPr>
        <w:pStyle w:val="ListParagraph"/>
        <w:numPr>
          <w:ilvl w:val="0"/>
          <w:numId w:val="3"/>
        </w:numPr>
        <w:rPr>
          <w:color w:val="000000" w:themeColor="text1"/>
        </w:rPr>
      </w:pPr>
      <w:r>
        <w:rPr>
          <w:color w:val="000000" w:themeColor="text1"/>
        </w:rPr>
        <w:t>Tell the truth at all times</w:t>
      </w:r>
      <w:r w:rsidR="008440FD">
        <w:rPr>
          <w:color w:val="000000" w:themeColor="text1"/>
        </w:rPr>
        <w:t>, as its within my best interests to do so</w:t>
      </w:r>
    </w:p>
    <w:p w:rsidR="008440FD" w:rsidRDefault="008440FD" w:rsidP="00083427">
      <w:pPr>
        <w:pStyle w:val="ListParagraph"/>
        <w:numPr>
          <w:ilvl w:val="0"/>
          <w:numId w:val="3"/>
        </w:numPr>
        <w:rPr>
          <w:color w:val="000000" w:themeColor="text1"/>
        </w:rPr>
      </w:pPr>
      <w:r>
        <w:rPr>
          <w:color w:val="000000" w:themeColor="text1"/>
        </w:rPr>
        <w:t>Actively participate in</w:t>
      </w:r>
      <w:r w:rsidR="0037335C">
        <w:rPr>
          <w:color w:val="000000" w:themeColor="text1"/>
        </w:rPr>
        <w:t xml:space="preserve"> my therapy session(s) as required</w:t>
      </w:r>
    </w:p>
    <w:p w:rsidR="0037335C" w:rsidRDefault="0037335C" w:rsidP="00083427">
      <w:pPr>
        <w:pStyle w:val="ListParagraph"/>
        <w:numPr>
          <w:ilvl w:val="0"/>
          <w:numId w:val="3"/>
        </w:numPr>
        <w:rPr>
          <w:color w:val="000000" w:themeColor="text1"/>
        </w:rPr>
      </w:pPr>
      <w:r>
        <w:rPr>
          <w:color w:val="000000" w:themeColor="text1"/>
        </w:rPr>
        <w:t>Complete any homework tasks/activities (including self-hypnosis)</w:t>
      </w:r>
      <w:r w:rsidR="00522DFF">
        <w:rPr>
          <w:color w:val="000000" w:themeColor="text1"/>
        </w:rPr>
        <w:t xml:space="preserve"> set by the therapist</w:t>
      </w:r>
    </w:p>
    <w:p w:rsidR="00522DFF" w:rsidRDefault="00522DFF" w:rsidP="00083427">
      <w:pPr>
        <w:pStyle w:val="ListParagraph"/>
        <w:numPr>
          <w:ilvl w:val="0"/>
          <w:numId w:val="3"/>
        </w:numPr>
        <w:rPr>
          <w:color w:val="000000" w:themeColor="text1"/>
        </w:rPr>
      </w:pPr>
      <w:r>
        <w:rPr>
          <w:color w:val="000000" w:themeColor="text1"/>
        </w:rPr>
        <w:t>Respect my therapist and act in a respectful manner at all times</w:t>
      </w:r>
    </w:p>
    <w:p w:rsidR="00522DFF" w:rsidRDefault="00846B4A" w:rsidP="00083427">
      <w:pPr>
        <w:pStyle w:val="ListParagraph"/>
        <w:numPr>
          <w:ilvl w:val="0"/>
          <w:numId w:val="3"/>
        </w:numPr>
        <w:rPr>
          <w:color w:val="000000" w:themeColor="text1"/>
        </w:rPr>
      </w:pPr>
      <w:r>
        <w:rPr>
          <w:color w:val="000000" w:themeColor="text1"/>
        </w:rPr>
        <w:t>Maintain appropriate and effective communication with my therapist.</w:t>
      </w:r>
    </w:p>
    <w:p w:rsidR="00846B4A" w:rsidRDefault="00846B4A" w:rsidP="00846B4A">
      <w:pPr>
        <w:rPr>
          <w:color w:val="000000" w:themeColor="text1"/>
        </w:rPr>
      </w:pPr>
    </w:p>
    <w:p w:rsidR="00846B4A" w:rsidRDefault="00846B4A" w:rsidP="00846B4A">
      <w:pPr>
        <w:rPr>
          <w:color w:val="000000" w:themeColor="text1"/>
        </w:rPr>
      </w:pPr>
      <w:r>
        <w:rPr>
          <w:color w:val="000000" w:themeColor="text1"/>
        </w:rPr>
        <w:t>I understand:</w:t>
      </w:r>
    </w:p>
    <w:p w:rsidR="00846B4A" w:rsidRDefault="00846B4A" w:rsidP="00846B4A">
      <w:pPr>
        <w:rPr>
          <w:color w:val="000000" w:themeColor="text1"/>
        </w:rPr>
      </w:pPr>
    </w:p>
    <w:p w:rsidR="00846B4A" w:rsidRDefault="000076F4" w:rsidP="00846B4A">
      <w:pPr>
        <w:pStyle w:val="ListParagraph"/>
        <w:numPr>
          <w:ilvl w:val="0"/>
          <w:numId w:val="4"/>
        </w:numPr>
        <w:rPr>
          <w:color w:val="000000" w:themeColor="text1"/>
        </w:rPr>
      </w:pPr>
      <w:r>
        <w:rPr>
          <w:color w:val="000000" w:themeColor="text1"/>
        </w:rPr>
        <w:t>That good/lasting results may require several sessions (as indicated by the therapist)</w:t>
      </w:r>
    </w:p>
    <w:p w:rsidR="000076F4" w:rsidRDefault="00BE25F9" w:rsidP="00846B4A">
      <w:pPr>
        <w:pStyle w:val="ListParagraph"/>
        <w:numPr>
          <w:ilvl w:val="0"/>
          <w:numId w:val="4"/>
        </w:numPr>
        <w:rPr>
          <w:color w:val="000000" w:themeColor="text1"/>
        </w:rPr>
      </w:pPr>
      <w:r>
        <w:rPr>
          <w:color w:val="000000" w:themeColor="text1"/>
        </w:rPr>
        <w:t>That the therapist is not held accountable for results achieved/not achieved</w:t>
      </w:r>
    </w:p>
    <w:p w:rsidR="00BE25F9" w:rsidRDefault="00BE25F9" w:rsidP="00846B4A">
      <w:pPr>
        <w:pStyle w:val="ListParagraph"/>
        <w:numPr>
          <w:ilvl w:val="0"/>
          <w:numId w:val="4"/>
        </w:numPr>
        <w:rPr>
          <w:color w:val="000000" w:themeColor="text1"/>
        </w:rPr>
      </w:pPr>
      <w:r>
        <w:rPr>
          <w:color w:val="000000" w:themeColor="text1"/>
        </w:rPr>
        <w:t>That therapy may be ter</w:t>
      </w:r>
      <w:r w:rsidR="00731D2D">
        <w:rPr>
          <w:color w:val="000000" w:themeColor="text1"/>
        </w:rPr>
        <w:t>minated at the therapist’s discretion (where deemed appropriate)</w:t>
      </w:r>
    </w:p>
    <w:p w:rsidR="00731D2D" w:rsidRDefault="00731D2D" w:rsidP="00846B4A">
      <w:pPr>
        <w:pStyle w:val="ListParagraph"/>
        <w:numPr>
          <w:ilvl w:val="0"/>
          <w:numId w:val="4"/>
        </w:numPr>
        <w:rPr>
          <w:color w:val="000000" w:themeColor="text1"/>
        </w:rPr>
      </w:pPr>
      <w:r>
        <w:rPr>
          <w:color w:val="000000" w:themeColor="text1"/>
        </w:rPr>
        <w:t>That a professional therapist-client relationship</w:t>
      </w:r>
      <w:r w:rsidR="004A1C6F">
        <w:rPr>
          <w:color w:val="000000" w:themeColor="text1"/>
        </w:rPr>
        <w:t xml:space="preserve"> is to be adhered to at all times</w:t>
      </w:r>
    </w:p>
    <w:p w:rsidR="004A1C6F" w:rsidRDefault="004A1C6F" w:rsidP="00846B4A">
      <w:pPr>
        <w:pStyle w:val="ListParagraph"/>
        <w:numPr>
          <w:ilvl w:val="0"/>
          <w:numId w:val="4"/>
        </w:numPr>
        <w:rPr>
          <w:color w:val="000000" w:themeColor="text1"/>
        </w:rPr>
      </w:pPr>
      <w:r>
        <w:rPr>
          <w:color w:val="000000" w:themeColor="text1"/>
        </w:rPr>
        <w:t>That any physical or verbal abuse will not be tolerated.</w:t>
      </w:r>
    </w:p>
    <w:p w:rsidR="0077567F" w:rsidRDefault="0077567F" w:rsidP="0077567F">
      <w:pPr>
        <w:rPr>
          <w:color w:val="000000" w:themeColor="text1"/>
        </w:rPr>
      </w:pPr>
    </w:p>
    <w:p w:rsidR="00F96B2F" w:rsidRPr="00F96B2F" w:rsidRDefault="0077567F" w:rsidP="00DA0193">
      <w:pPr>
        <w:rPr>
          <w:b/>
          <w:bCs/>
          <w:color w:val="000000" w:themeColor="text1"/>
        </w:rPr>
      </w:pPr>
      <w:r>
        <w:rPr>
          <w:b/>
          <w:bCs/>
          <w:color w:val="000000" w:themeColor="text1"/>
        </w:rPr>
        <w:t xml:space="preserve">Payment </w:t>
      </w:r>
      <w:r w:rsidR="009346CC">
        <w:rPr>
          <w:b/>
          <w:bCs/>
          <w:color w:val="000000" w:themeColor="text1"/>
        </w:rPr>
        <w:t>details</w:t>
      </w:r>
    </w:p>
    <w:p w:rsidR="00F96B2F" w:rsidRDefault="00F96B2F" w:rsidP="00DA0193"/>
    <w:p w:rsidR="00F96B2F" w:rsidRPr="00D439EE" w:rsidRDefault="00F96B2F" w:rsidP="00DA0193">
      <w:r>
        <w:t>Payment is due when the consultation is booked and all fees need to be paid and received at least 48 hours before the time of your session. Payment can be made automatically when booking otherwise in limited circumstance I am prepared to take payment vi</w:t>
      </w:r>
      <w:r w:rsidR="006B00FE">
        <w:t>a</w:t>
      </w:r>
      <w:r>
        <w:t>:  bank transfer (account details given when booking), card payment or cash.</w:t>
      </w:r>
    </w:p>
    <w:p w:rsidR="00F96B2F" w:rsidRDefault="00F96B2F" w:rsidP="00DA0193">
      <w:pPr>
        <w:rPr>
          <w:b/>
          <w:bCs/>
          <w:i/>
          <w:iCs/>
        </w:rPr>
      </w:pPr>
    </w:p>
    <w:p w:rsidR="00F96B2F" w:rsidRDefault="00F96B2F" w:rsidP="00DA0193">
      <w:pPr>
        <w:rPr>
          <w:b/>
          <w:bCs/>
          <w:i/>
          <w:iCs/>
        </w:rPr>
      </w:pPr>
      <w:r>
        <w:rPr>
          <w:b/>
          <w:bCs/>
          <w:i/>
          <w:iCs/>
        </w:rPr>
        <w:t>Cancellation and Refund Policy</w:t>
      </w:r>
    </w:p>
    <w:p w:rsidR="00F96B2F" w:rsidRDefault="00F96B2F" w:rsidP="00DA0193">
      <w:pPr>
        <w:rPr>
          <w:b/>
          <w:bCs/>
          <w:i/>
          <w:iCs/>
        </w:rPr>
      </w:pPr>
    </w:p>
    <w:p w:rsidR="009346CC" w:rsidRDefault="00F96B2F" w:rsidP="00117507">
      <w:r>
        <w:t>As I need to organise my week in advance, I need at least 48 hours notice if you want to cancel or re-arrange your consultation and I will refund the fee you have paid in full, otherwise your fee is non-refundable.</w:t>
      </w:r>
    </w:p>
    <w:p w:rsidR="00B52587" w:rsidRDefault="00B52587" w:rsidP="00117507"/>
    <w:p w:rsidR="00B52587" w:rsidRPr="00B52587" w:rsidRDefault="00B52587" w:rsidP="00117507">
      <w:pPr>
        <w:rPr>
          <w:b/>
          <w:bCs/>
        </w:rPr>
      </w:pPr>
      <w:r>
        <w:rPr>
          <w:b/>
          <w:bCs/>
        </w:rPr>
        <w:t>Consent and confirmation</w:t>
      </w:r>
    </w:p>
    <w:p w:rsidR="00B52587" w:rsidRPr="00B52587" w:rsidRDefault="00B52587" w:rsidP="00117507"/>
    <w:p w:rsidR="00533646" w:rsidRPr="00666C3B" w:rsidRDefault="00533646" w:rsidP="00117507">
      <w:pPr>
        <w:rPr>
          <w:color w:val="000000" w:themeColor="text1"/>
        </w:rPr>
      </w:pPr>
      <w:r w:rsidRPr="00666C3B">
        <w:rPr>
          <w:color w:val="000000" w:themeColor="text1"/>
        </w:rPr>
        <w:t>To the best of my knowledge all the information I have provided is correct and accurate.</w:t>
      </w:r>
    </w:p>
    <w:p w:rsidR="009A5DCE" w:rsidRPr="00666C3B" w:rsidRDefault="009A5DCE" w:rsidP="00117507">
      <w:pPr>
        <w:rPr>
          <w:color w:val="000000" w:themeColor="text1"/>
        </w:rPr>
      </w:pPr>
      <w:r w:rsidRPr="00666C3B">
        <w:rPr>
          <w:color w:val="000000" w:themeColor="text1"/>
        </w:rPr>
        <w:t>I confirm that I have read, understood and agree to the terms of therapy as presented in this therapy contract</w:t>
      </w:r>
      <w:r w:rsidR="001E4551">
        <w:rPr>
          <w:color w:val="000000" w:themeColor="text1"/>
        </w:rPr>
        <w:t xml:space="preserve"> and I consent to be placed into hypnosis and undergo hypnotherapy</w:t>
      </w:r>
      <w:r w:rsidR="008B0481">
        <w:rPr>
          <w:color w:val="000000" w:themeColor="text1"/>
        </w:rPr>
        <w:t>.</w:t>
      </w:r>
    </w:p>
    <w:p w:rsidR="0036611C" w:rsidRPr="00DC17F1" w:rsidRDefault="0036611C" w:rsidP="00117507">
      <w:pPr>
        <w:rPr>
          <w:b/>
          <w:bCs/>
          <w:color w:val="000000" w:themeColor="text1"/>
        </w:rPr>
      </w:pPr>
    </w:p>
    <w:p w:rsidR="0036611C" w:rsidRPr="00DC17F1" w:rsidRDefault="0036611C" w:rsidP="00117507">
      <w:pPr>
        <w:rPr>
          <w:b/>
          <w:bCs/>
          <w:color w:val="000000" w:themeColor="text1"/>
        </w:rPr>
      </w:pPr>
    </w:p>
    <w:p w:rsidR="0036611C" w:rsidRPr="00DC17F1" w:rsidRDefault="0036611C" w:rsidP="00117507">
      <w:pPr>
        <w:rPr>
          <w:b/>
          <w:bCs/>
          <w:color w:val="000000" w:themeColor="text1"/>
        </w:rPr>
      </w:pPr>
      <w:r w:rsidRPr="00DC17F1">
        <w:rPr>
          <w:b/>
          <w:bCs/>
          <w:color w:val="000000" w:themeColor="text1"/>
        </w:rPr>
        <w:t>Client’s Full Name (PRINTED</w:t>
      </w:r>
      <w:r w:rsidR="00E62B2B" w:rsidRPr="00DC17F1">
        <w:rPr>
          <w:b/>
          <w:bCs/>
          <w:color w:val="000000" w:themeColor="text1"/>
        </w:rPr>
        <w:t>):</w:t>
      </w:r>
      <w:r w:rsidR="00E62B2B" w:rsidRPr="00DC17F1">
        <w:rPr>
          <w:b/>
          <w:bCs/>
          <w:color w:val="000000" w:themeColor="text1"/>
        </w:rPr>
        <w:tab/>
      </w:r>
      <w:r w:rsidR="00E62B2B" w:rsidRPr="00DC17F1">
        <w:rPr>
          <w:b/>
          <w:bCs/>
          <w:color w:val="000000" w:themeColor="text1"/>
        </w:rPr>
        <w:tab/>
      </w:r>
      <w:r w:rsidR="00E62B2B" w:rsidRPr="00DC17F1">
        <w:rPr>
          <w:b/>
          <w:bCs/>
          <w:color w:val="000000" w:themeColor="text1"/>
        </w:rPr>
        <w:tab/>
      </w:r>
      <w:r w:rsidR="00E62B2B" w:rsidRPr="00DC17F1">
        <w:rPr>
          <w:b/>
          <w:bCs/>
          <w:color w:val="000000" w:themeColor="text1"/>
        </w:rPr>
        <w:tab/>
      </w:r>
      <w:r w:rsidR="00E62B2B" w:rsidRPr="00DC17F1">
        <w:rPr>
          <w:b/>
          <w:bCs/>
          <w:color w:val="000000" w:themeColor="text1"/>
        </w:rPr>
        <w:tab/>
        <w:t>Therapist’s Full Name:</w:t>
      </w:r>
    </w:p>
    <w:p w:rsidR="00E62B2B" w:rsidRPr="00DC17F1" w:rsidRDefault="00E62B2B" w:rsidP="00117507">
      <w:pPr>
        <w:rPr>
          <w:b/>
          <w:bCs/>
          <w:color w:val="000000" w:themeColor="text1"/>
        </w:rPr>
      </w:pPr>
    </w:p>
    <w:p w:rsidR="00E62B2B" w:rsidRPr="00DC17F1" w:rsidRDefault="00E62B2B" w:rsidP="00117507">
      <w:pPr>
        <w:rPr>
          <w:b/>
          <w:bCs/>
          <w:color w:val="000000" w:themeColor="text1"/>
        </w:rPr>
      </w:pPr>
      <w:r w:rsidRPr="00DC17F1">
        <w:rPr>
          <w:b/>
          <w:bCs/>
          <w:color w:val="000000" w:themeColor="text1"/>
        </w:rPr>
        <w:t>Client’s Signature:</w:t>
      </w:r>
      <w:r w:rsidRPr="00DC17F1">
        <w:rPr>
          <w:b/>
          <w:bCs/>
          <w:color w:val="000000" w:themeColor="text1"/>
        </w:rPr>
        <w:tab/>
      </w:r>
      <w:r w:rsidRPr="00DC17F1">
        <w:rPr>
          <w:b/>
          <w:bCs/>
          <w:color w:val="000000" w:themeColor="text1"/>
        </w:rPr>
        <w:tab/>
      </w:r>
      <w:r w:rsidRPr="00DC17F1">
        <w:rPr>
          <w:b/>
          <w:bCs/>
          <w:color w:val="000000" w:themeColor="text1"/>
        </w:rPr>
        <w:tab/>
      </w:r>
      <w:r w:rsidRPr="00DC17F1">
        <w:rPr>
          <w:b/>
          <w:bCs/>
          <w:color w:val="000000" w:themeColor="text1"/>
        </w:rPr>
        <w:tab/>
      </w:r>
      <w:r w:rsidRPr="00DC17F1">
        <w:rPr>
          <w:b/>
          <w:bCs/>
          <w:color w:val="000000" w:themeColor="text1"/>
        </w:rPr>
        <w:tab/>
      </w:r>
      <w:r w:rsidRPr="00DC17F1">
        <w:rPr>
          <w:b/>
          <w:bCs/>
          <w:color w:val="000000" w:themeColor="text1"/>
        </w:rPr>
        <w:tab/>
        <w:t>Therapist’s Signature:</w:t>
      </w:r>
    </w:p>
    <w:p w:rsidR="00E62B2B" w:rsidRPr="00DC17F1" w:rsidRDefault="00E62B2B" w:rsidP="00117507">
      <w:pPr>
        <w:rPr>
          <w:b/>
          <w:bCs/>
          <w:color w:val="000000" w:themeColor="text1"/>
        </w:rPr>
      </w:pPr>
    </w:p>
    <w:p w:rsidR="00E62B2B" w:rsidRPr="00DC17F1" w:rsidRDefault="00E62B2B" w:rsidP="00117507">
      <w:pPr>
        <w:rPr>
          <w:b/>
          <w:bCs/>
          <w:color w:val="000000" w:themeColor="text1"/>
        </w:rPr>
      </w:pPr>
      <w:r w:rsidRPr="00DC17F1">
        <w:rPr>
          <w:b/>
          <w:bCs/>
          <w:color w:val="000000" w:themeColor="text1"/>
        </w:rPr>
        <w:t>Date:</w:t>
      </w:r>
      <w:r w:rsidRPr="00DC17F1">
        <w:rPr>
          <w:b/>
          <w:bCs/>
          <w:color w:val="000000" w:themeColor="text1"/>
        </w:rPr>
        <w:tab/>
      </w:r>
      <w:r w:rsidRPr="00DC17F1">
        <w:rPr>
          <w:b/>
          <w:bCs/>
          <w:color w:val="000000" w:themeColor="text1"/>
        </w:rPr>
        <w:tab/>
      </w:r>
      <w:r w:rsidRPr="00DC17F1">
        <w:rPr>
          <w:b/>
          <w:bCs/>
          <w:color w:val="000000" w:themeColor="text1"/>
        </w:rPr>
        <w:tab/>
      </w:r>
      <w:r w:rsidRPr="00DC17F1">
        <w:rPr>
          <w:b/>
          <w:bCs/>
          <w:color w:val="000000" w:themeColor="text1"/>
        </w:rPr>
        <w:tab/>
      </w:r>
      <w:r w:rsidRPr="00DC17F1">
        <w:rPr>
          <w:b/>
          <w:bCs/>
          <w:color w:val="000000" w:themeColor="text1"/>
        </w:rPr>
        <w:tab/>
      </w:r>
      <w:r w:rsidRPr="00DC17F1">
        <w:rPr>
          <w:b/>
          <w:bCs/>
          <w:color w:val="000000" w:themeColor="text1"/>
        </w:rPr>
        <w:tab/>
      </w:r>
      <w:r w:rsidRPr="00DC17F1">
        <w:rPr>
          <w:b/>
          <w:bCs/>
          <w:color w:val="000000" w:themeColor="text1"/>
        </w:rPr>
        <w:tab/>
      </w:r>
      <w:r w:rsidRPr="00DC17F1">
        <w:rPr>
          <w:b/>
          <w:bCs/>
          <w:color w:val="000000" w:themeColor="text1"/>
        </w:rPr>
        <w:tab/>
        <w:t>Date:</w:t>
      </w:r>
    </w:p>
    <w:p w:rsidR="00451657" w:rsidRPr="00DC17F1" w:rsidRDefault="00451657">
      <w:pPr>
        <w:rPr>
          <w:b/>
          <w:bCs/>
        </w:rPr>
      </w:pPr>
    </w:p>
    <w:p w:rsidR="00451657" w:rsidRPr="00DC17F1" w:rsidRDefault="00451657">
      <w:pPr>
        <w:rPr>
          <w:b/>
          <w:bCs/>
        </w:rPr>
      </w:pPr>
    </w:p>
    <w:sectPr w:rsidR="00451657" w:rsidRPr="00DC17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903F9"/>
    <w:multiLevelType w:val="hybridMultilevel"/>
    <w:tmpl w:val="3B8E1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3E59F0"/>
    <w:multiLevelType w:val="hybridMultilevel"/>
    <w:tmpl w:val="42869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FD45C0"/>
    <w:multiLevelType w:val="hybridMultilevel"/>
    <w:tmpl w:val="13C0E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9A209EE"/>
    <w:multiLevelType w:val="hybridMultilevel"/>
    <w:tmpl w:val="3580C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113"/>
    <w:rsid w:val="000076F4"/>
    <w:rsid w:val="000733A1"/>
    <w:rsid w:val="00083427"/>
    <w:rsid w:val="000C0B13"/>
    <w:rsid w:val="000C67C3"/>
    <w:rsid w:val="000E02BD"/>
    <w:rsid w:val="000F7700"/>
    <w:rsid w:val="00117507"/>
    <w:rsid w:val="001437CA"/>
    <w:rsid w:val="00151085"/>
    <w:rsid w:val="00172792"/>
    <w:rsid w:val="00186440"/>
    <w:rsid w:val="001C3CE6"/>
    <w:rsid w:val="001D57B5"/>
    <w:rsid w:val="001E4551"/>
    <w:rsid w:val="002A1A6A"/>
    <w:rsid w:val="002B23F7"/>
    <w:rsid w:val="003224E4"/>
    <w:rsid w:val="0036611C"/>
    <w:rsid w:val="0037335C"/>
    <w:rsid w:val="00422C93"/>
    <w:rsid w:val="00451657"/>
    <w:rsid w:val="00485D6D"/>
    <w:rsid w:val="004A1C6F"/>
    <w:rsid w:val="004A577E"/>
    <w:rsid w:val="00522DFF"/>
    <w:rsid w:val="00533646"/>
    <w:rsid w:val="005369F6"/>
    <w:rsid w:val="00590E2C"/>
    <w:rsid w:val="005B2123"/>
    <w:rsid w:val="00666C3B"/>
    <w:rsid w:val="006B00FE"/>
    <w:rsid w:val="006B3662"/>
    <w:rsid w:val="006F6113"/>
    <w:rsid w:val="00721FC2"/>
    <w:rsid w:val="00731D2D"/>
    <w:rsid w:val="0077567F"/>
    <w:rsid w:val="007D061F"/>
    <w:rsid w:val="007F4699"/>
    <w:rsid w:val="008440FD"/>
    <w:rsid w:val="00846B4A"/>
    <w:rsid w:val="008B0481"/>
    <w:rsid w:val="008F5B40"/>
    <w:rsid w:val="00901AF2"/>
    <w:rsid w:val="009346CC"/>
    <w:rsid w:val="00943748"/>
    <w:rsid w:val="00993FE5"/>
    <w:rsid w:val="009A2118"/>
    <w:rsid w:val="009A5DCE"/>
    <w:rsid w:val="009F5370"/>
    <w:rsid w:val="00A21A03"/>
    <w:rsid w:val="00A239BA"/>
    <w:rsid w:val="00A777A5"/>
    <w:rsid w:val="00A83C53"/>
    <w:rsid w:val="00AC06DF"/>
    <w:rsid w:val="00B52587"/>
    <w:rsid w:val="00B744D6"/>
    <w:rsid w:val="00BC0142"/>
    <w:rsid w:val="00BE25F9"/>
    <w:rsid w:val="00C1656D"/>
    <w:rsid w:val="00C51D29"/>
    <w:rsid w:val="00CE663B"/>
    <w:rsid w:val="00D64DEE"/>
    <w:rsid w:val="00D82386"/>
    <w:rsid w:val="00DC17F1"/>
    <w:rsid w:val="00DC46B1"/>
    <w:rsid w:val="00E62B2B"/>
    <w:rsid w:val="00EB34FB"/>
    <w:rsid w:val="00ED70BB"/>
    <w:rsid w:val="00F176AB"/>
    <w:rsid w:val="00F223F7"/>
    <w:rsid w:val="00F30013"/>
    <w:rsid w:val="00F96B2F"/>
    <w:rsid w:val="00FF1658"/>
    <w:rsid w:val="00FF7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D36424"/>
  <w15:chartTrackingRefBased/>
  <w15:docId w15:val="{59612135-BA73-BD4A-8364-55D40ABB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Blackman</dc:creator>
  <cp:keywords/>
  <dc:description/>
  <cp:lastModifiedBy>Gavin Blackman</cp:lastModifiedBy>
  <cp:revision>75</cp:revision>
  <dcterms:created xsi:type="dcterms:W3CDTF">2021-02-08T10:45:00Z</dcterms:created>
  <dcterms:modified xsi:type="dcterms:W3CDTF">2021-10-15T10:17:00Z</dcterms:modified>
</cp:coreProperties>
</file>